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6480"/>
        <w:gridCol w:w="1719"/>
        <w:gridCol w:w="1719"/>
      </w:tblGrid>
      <w:tr w:rsidR="00E67938" w:rsidTr="00A43AC9">
        <w:trPr>
          <w:cantSplit/>
          <w:trHeight w:val="504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938" w:rsidRDefault="006A3DEE" w:rsidP="005370D2">
            <w:pPr>
              <w:ind w:right="72"/>
              <w:rPr>
                <w:rFonts w:ascii="Arial" w:hAnsi="Arial" w:cs="Arial"/>
              </w:rPr>
            </w:pPr>
            <w:bookmarkStart w:id="0" w:name="_GoBack"/>
            <w:bookmarkEnd w:id="0"/>
            <w:r w:rsidRPr="00A01662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938" w:rsidRDefault="00E67938" w:rsidP="005370D2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OF MISSOURI</w:t>
            </w:r>
          </w:p>
          <w:p w:rsidR="00E67938" w:rsidRDefault="00E67938" w:rsidP="005370D2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E67938" w:rsidRDefault="00E67938" w:rsidP="005370D2">
            <w:pPr>
              <w:ind w:left="-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E67938" w:rsidRDefault="00E67938" w:rsidP="005370D2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NOTICE OF NON-COMPLIANCE</w:t>
            </w:r>
          </w:p>
        </w:tc>
        <w:tc>
          <w:tcPr>
            <w:tcW w:w="3438" w:type="dxa"/>
            <w:gridSpan w:val="2"/>
            <w:tcBorders>
              <w:left w:val="single" w:sz="4" w:space="0" w:color="auto"/>
            </w:tcBorders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E67938" w:rsidRPr="003448F7" w:rsidRDefault="00A01662" w:rsidP="00E754A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1662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7"/>
            <w:r w:rsidR="00E67938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A01662">
              <w:rPr>
                <w:rFonts w:ascii="Arial" w:hAnsi="Arial" w:cs="Arial"/>
                <w:b/>
                <w:bCs/>
                <w:sz w:val="28"/>
              </w:rPr>
            </w:r>
            <w:r w:rsidRPr="00A01662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E67938" w:rsidRPr="003448F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E67938" w:rsidRPr="003448F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E67938" w:rsidRPr="003448F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E67938" w:rsidRPr="003448F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E67938" w:rsidRPr="003448F7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3448F7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E754A0" w:rsidTr="00A43AC9">
        <w:trPr>
          <w:cantSplit/>
          <w:trHeight w:val="377"/>
        </w:trPr>
        <w:tc>
          <w:tcPr>
            <w:tcW w:w="11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4A0" w:rsidRDefault="00E754A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4A0" w:rsidRDefault="00E754A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E754A0" w:rsidRDefault="00E754A0" w:rsidP="00E754A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NOTICE NUMBER</w:t>
            </w:r>
          </w:p>
          <w:p w:rsidR="00E754A0" w:rsidRPr="00E754A0" w:rsidRDefault="00A01662" w:rsidP="00E754A0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754A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754A0" w:rsidRPr="00E754A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54A0">
              <w:rPr>
                <w:rFonts w:ascii="Arial" w:hAnsi="Arial" w:cs="Arial"/>
                <w:sz w:val="22"/>
                <w:szCs w:val="22"/>
              </w:rPr>
            </w:r>
            <w:r w:rsidRPr="00E75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54A0" w:rsidRPr="00E754A0">
              <w:rPr>
                <w:rFonts w:ascii="Arial" w:hAnsi="Arial" w:cs="Arial"/>
                <w:sz w:val="22"/>
                <w:szCs w:val="22"/>
              </w:rPr>
              <w:t> </w:t>
            </w:r>
            <w:r w:rsidR="00E754A0" w:rsidRPr="00E754A0">
              <w:rPr>
                <w:rFonts w:ascii="Arial" w:hAnsi="Arial" w:cs="Arial"/>
                <w:sz w:val="22"/>
                <w:szCs w:val="22"/>
              </w:rPr>
              <w:t> </w:t>
            </w:r>
            <w:r w:rsidR="00E754A0" w:rsidRPr="00E754A0">
              <w:rPr>
                <w:rFonts w:ascii="Arial" w:hAnsi="Arial" w:cs="Arial"/>
                <w:sz w:val="22"/>
                <w:szCs w:val="22"/>
              </w:rPr>
              <w:t> </w:t>
            </w:r>
            <w:r w:rsidR="00E754A0" w:rsidRPr="00E754A0">
              <w:rPr>
                <w:rFonts w:ascii="Arial" w:hAnsi="Arial" w:cs="Arial"/>
                <w:sz w:val="22"/>
                <w:szCs w:val="22"/>
              </w:rPr>
              <w:t> </w:t>
            </w:r>
            <w:r w:rsidR="00E754A0" w:rsidRPr="00E754A0">
              <w:rPr>
                <w:rFonts w:ascii="Arial" w:hAnsi="Arial" w:cs="Arial"/>
                <w:sz w:val="22"/>
                <w:szCs w:val="22"/>
              </w:rPr>
              <w:t> </w:t>
            </w:r>
            <w:r w:rsidRPr="00E754A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E754A0" w:rsidRDefault="00E754A0" w:rsidP="00FE33D1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E754A0" w:rsidRPr="003448F7" w:rsidRDefault="00A01662" w:rsidP="00E754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E754A0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54A0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4A0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4A0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4A0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54A0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54A0" w:rsidTr="002155BE">
        <w:trPr>
          <w:trHeight w:val="701"/>
        </w:trPr>
        <w:tc>
          <w:tcPr>
            <w:tcW w:w="11106" w:type="dxa"/>
            <w:gridSpan w:val="4"/>
            <w:tcBorders>
              <w:top w:val="single" w:sz="4" w:space="0" w:color="auto"/>
            </w:tcBorders>
          </w:tcPr>
          <w:p w:rsidR="00E754A0" w:rsidRDefault="00E754A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 AND LOCATION</w:t>
            </w:r>
          </w:p>
          <w:bookmarkStart w:id="2" w:name="Text4"/>
          <w:p w:rsidR="002155BE" w:rsidRPr="003448F7" w:rsidRDefault="00A01662" w:rsidP="00E75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155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67938" w:rsidTr="00A43AC9">
        <w:trPr>
          <w:trHeight w:val="288"/>
        </w:trPr>
        <w:tc>
          <w:tcPr>
            <w:tcW w:w="11106" w:type="dxa"/>
            <w:gridSpan w:val="4"/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ISSUED TO</w:t>
            </w:r>
          </w:p>
          <w:p w:rsidR="00E67938" w:rsidRPr="003448F7" w:rsidRDefault="00A01662" w:rsidP="00A43AC9">
            <w:pPr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938" w:rsidTr="00A43AC9">
        <w:trPr>
          <w:trHeight w:val="288"/>
        </w:trPr>
        <w:tc>
          <w:tcPr>
            <w:tcW w:w="11106" w:type="dxa"/>
            <w:gridSpan w:val="4"/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CONTRACTOR</w:t>
            </w:r>
          </w:p>
          <w:p w:rsidR="00E67938" w:rsidRPr="003448F7" w:rsidRDefault="00A01662" w:rsidP="00A43AC9">
            <w:pPr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938" w:rsidTr="005370D2">
        <w:trPr>
          <w:cantSplit/>
          <w:trHeight w:val="845"/>
        </w:trPr>
        <w:tc>
          <w:tcPr>
            <w:tcW w:w="11106" w:type="dxa"/>
            <w:gridSpan w:val="4"/>
            <w:vAlign w:val="center"/>
          </w:tcPr>
          <w:p w:rsidR="00E67938" w:rsidRDefault="00E67938" w:rsidP="005370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item(s) is/are in </w:t>
            </w:r>
            <w:r w:rsidR="005370D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on-</w:t>
            </w:r>
            <w:r w:rsidR="005370D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ompliance with the </w:t>
            </w:r>
            <w:r w:rsidR="005370D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ontract </w:t>
            </w:r>
            <w:r w:rsidR="005370D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ocuments.  Corrective action is to be undertaken immediately.  No payment shall be made for the </w:t>
            </w:r>
            <w:r w:rsidR="005370D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 until corrective action is complete.  The cost of all corrective action shall be borne by the Contractor.</w:t>
            </w:r>
          </w:p>
        </w:tc>
      </w:tr>
      <w:tr w:rsidR="00E67938" w:rsidTr="005370D2">
        <w:trPr>
          <w:cantSplit/>
          <w:trHeight w:val="504"/>
        </w:trPr>
        <w:tc>
          <w:tcPr>
            <w:tcW w:w="11106" w:type="dxa"/>
            <w:gridSpan w:val="4"/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SPECIFICATION REFERENCE</w:t>
            </w:r>
          </w:p>
          <w:p w:rsidR="00E67938" w:rsidRPr="003448F7" w:rsidRDefault="00A01662" w:rsidP="005370D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938" w:rsidTr="005370D2">
        <w:trPr>
          <w:cantSplit/>
          <w:trHeight w:val="504"/>
        </w:trPr>
        <w:tc>
          <w:tcPr>
            <w:tcW w:w="11106" w:type="dxa"/>
            <w:gridSpan w:val="4"/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DRAWING REFERENCE</w:t>
            </w:r>
          </w:p>
          <w:p w:rsidR="00E67938" w:rsidRPr="003448F7" w:rsidRDefault="00A01662" w:rsidP="005370D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938" w:rsidTr="00AC059A">
        <w:trPr>
          <w:cantSplit/>
          <w:trHeight w:val="3167"/>
        </w:trPr>
        <w:tc>
          <w:tcPr>
            <w:tcW w:w="11106" w:type="dxa"/>
            <w:gridSpan w:val="4"/>
            <w:tcBorders>
              <w:bottom w:val="single" w:sz="4" w:space="0" w:color="auto"/>
            </w:tcBorders>
          </w:tcPr>
          <w:p w:rsidR="00E67938" w:rsidRDefault="00E67938" w:rsidP="005370D2">
            <w:pPr>
              <w:spacing w:after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DESCRIPTION</w:t>
            </w:r>
          </w:p>
          <w:bookmarkStart w:id="3" w:name="Text8"/>
          <w:p w:rsidR="00E67938" w:rsidRPr="003448F7" w:rsidRDefault="00A016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2155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55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67938" w:rsidTr="00A43AC9">
        <w:trPr>
          <w:cantSplit/>
          <w:trHeight w:val="144"/>
        </w:trPr>
        <w:tc>
          <w:tcPr>
            <w:tcW w:w="11106" w:type="dxa"/>
            <w:gridSpan w:val="4"/>
            <w:shd w:val="clear" w:color="auto" w:fill="D9D9D9"/>
            <w:vAlign w:val="center"/>
          </w:tcPr>
          <w:p w:rsidR="00E67938" w:rsidRDefault="00E67938" w:rsidP="003448F7">
            <w:pPr>
              <w:pStyle w:val="Heading1"/>
              <w:rPr>
                <w:rFonts w:ascii="Arial (W1)" w:hAnsi="Arial (W1)"/>
                <w:color w:val="auto"/>
              </w:rPr>
            </w:pPr>
            <w:r>
              <w:rPr>
                <w:rFonts w:ascii="Arial (W1)" w:hAnsi="Arial (W1)"/>
                <w:color w:val="auto"/>
              </w:rPr>
              <w:t>ISSUED BY:  DESIGNER/</w:t>
            </w:r>
            <w:r w:rsidR="003448F7">
              <w:rPr>
                <w:rFonts w:ascii="Arial (W1)" w:hAnsi="Arial (W1)"/>
                <w:color w:val="auto"/>
              </w:rPr>
              <w:t>CONSTRUCTION</w:t>
            </w:r>
            <w:r>
              <w:rPr>
                <w:rFonts w:ascii="Arial (W1)" w:hAnsi="Arial (W1)"/>
                <w:color w:val="auto"/>
              </w:rPr>
              <w:t xml:space="preserve"> REPRESENTATIVE</w:t>
            </w:r>
          </w:p>
        </w:tc>
      </w:tr>
      <w:tr w:rsidR="00E67938" w:rsidTr="00A43AC9">
        <w:trPr>
          <w:cantSplit/>
          <w:trHeight w:val="350"/>
        </w:trPr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SIGNATURE: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E67938" w:rsidRPr="003448F7" w:rsidRDefault="00A01662" w:rsidP="00A43AC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938" w:rsidTr="00A43AC9">
        <w:trPr>
          <w:cantSplit/>
          <w:trHeight w:val="144"/>
        </w:trPr>
        <w:tc>
          <w:tcPr>
            <w:tcW w:w="11106" w:type="dxa"/>
            <w:gridSpan w:val="4"/>
            <w:shd w:val="clear" w:color="auto" w:fill="D9D9D9"/>
            <w:vAlign w:val="center"/>
          </w:tcPr>
          <w:p w:rsidR="00E67938" w:rsidRDefault="00E67938">
            <w:pPr>
              <w:pStyle w:val="Heading2"/>
            </w:pPr>
            <w:r>
              <w:t>CONTRACTOR’S CORRECTIVE ACTION/</w:t>
            </w:r>
            <w:r>
              <w:rPr>
                <w:rFonts w:ascii="Arial (W1)" w:hAnsi="Arial (W1)"/>
              </w:rPr>
              <w:t>RESPONSE</w:t>
            </w:r>
          </w:p>
        </w:tc>
      </w:tr>
      <w:tr w:rsidR="00E67938" w:rsidTr="00AC059A">
        <w:trPr>
          <w:cantSplit/>
          <w:trHeight w:val="3185"/>
        </w:trPr>
        <w:tc>
          <w:tcPr>
            <w:tcW w:w="11106" w:type="dxa"/>
            <w:gridSpan w:val="4"/>
            <w:tcBorders>
              <w:bottom w:val="single" w:sz="4" w:space="0" w:color="auto"/>
            </w:tcBorders>
          </w:tcPr>
          <w:p w:rsidR="003448F7" w:rsidRPr="003448F7" w:rsidRDefault="003448F7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4" w:name="Text9"/>
          <w:p w:rsidR="00E67938" w:rsidRPr="003448F7" w:rsidRDefault="00A016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43A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3A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A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A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A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A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67938" w:rsidTr="00A43AC9">
        <w:trPr>
          <w:cantSplit/>
          <w:trHeight w:val="144"/>
        </w:trPr>
        <w:tc>
          <w:tcPr>
            <w:tcW w:w="11106" w:type="dxa"/>
            <w:gridSpan w:val="4"/>
            <w:shd w:val="clear" w:color="auto" w:fill="D9D9D9"/>
            <w:vAlign w:val="center"/>
          </w:tcPr>
          <w:p w:rsidR="00E67938" w:rsidRDefault="00E67938">
            <w:pPr>
              <w:pStyle w:val="Heading2"/>
            </w:pPr>
            <w:r>
              <w:t>CONTRACTOR’S REPRESENTATIVE</w:t>
            </w:r>
          </w:p>
        </w:tc>
      </w:tr>
      <w:tr w:rsidR="00E67938" w:rsidTr="00A43AC9">
        <w:trPr>
          <w:trHeight w:val="350"/>
        </w:trPr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E67938" w:rsidRPr="00AC059A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E67938" w:rsidRPr="003448F7" w:rsidRDefault="00A01662" w:rsidP="00A43AC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7938" w:rsidTr="00A43AC9">
        <w:trPr>
          <w:cantSplit/>
          <w:trHeight w:val="144"/>
        </w:trPr>
        <w:tc>
          <w:tcPr>
            <w:tcW w:w="11106" w:type="dxa"/>
            <w:gridSpan w:val="4"/>
            <w:shd w:val="clear" w:color="auto" w:fill="D9D9D9"/>
            <w:vAlign w:val="center"/>
          </w:tcPr>
          <w:p w:rsidR="00E67938" w:rsidRDefault="00E67938" w:rsidP="00AC059A">
            <w:pPr>
              <w:pStyle w:val="Heading2"/>
            </w:pPr>
            <w:r>
              <w:t>DESIGNER/</w:t>
            </w:r>
            <w:r w:rsidR="00AC059A">
              <w:t>CONSTRUCTION</w:t>
            </w:r>
            <w:r>
              <w:t xml:space="preserve"> REPRESENTATIVE VERIFICATION</w:t>
            </w:r>
          </w:p>
        </w:tc>
      </w:tr>
      <w:tr w:rsidR="00E67938" w:rsidTr="005370D2">
        <w:trPr>
          <w:cantSplit/>
          <w:trHeight w:val="656"/>
        </w:trPr>
        <w:tc>
          <w:tcPr>
            <w:tcW w:w="11106" w:type="dxa"/>
            <w:gridSpan w:val="4"/>
            <w:tcBorders>
              <w:bottom w:val="single" w:sz="4" w:space="0" w:color="auto"/>
            </w:tcBorders>
            <w:vAlign w:val="center"/>
          </w:tcPr>
          <w:p w:rsidR="00E67938" w:rsidRDefault="00E67938" w:rsidP="00A43A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CORRECTIVE ACTION COMPLIANCE:  The Contractor has complied with corrective action.  The remedial </w:t>
            </w:r>
            <w:r w:rsidR="00AC059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 has been inspected and is acceptable for payment.</w:t>
            </w:r>
          </w:p>
        </w:tc>
      </w:tr>
      <w:tr w:rsidR="00E67938" w:rsidTr="00A43AC9">
        <w:trPr>
          <w:cantSplit/>
          <w:trHeight w:val="144"/>
        </w:trPr>
        <w:tc>
          <w:tcPr>
            <w:tcW w:w="11106" w:type="dxa"/>
            <w:gridSpan w:val="4"/>
            <w:shd w:val="clear" w:color="auto" w:fill="D9D9D9"/>
            <w:vAlign w:val="center"/>
          </w:tcPr>
          <w:p w:rsidR="00E67938" w:rsidRDefault="00E67938" w:rsidP="003448F7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DESIGNER/</w:t>
            </w:r>
            <w:r w:rsidR="003448F7">
              <w:rPr>
                <w:color w:val="000000"/>
              </w:rPr>
              <w:t>CONSTRUCTION</w:t>
            </w:r>
            <w:r>
              <w:rPr>
                <w:color w:val="000000"/>
              </w:rPr>
              <w:t xml:space="preserve"> REPRESENTATIVE</w:t>
            </w:r>
          </w:p>
        </w:tc>
      </w:tr>
      <w:tr w:rsidR="00E67938" w:rsidTr="00A43AC9">
        <w:trPr>
          <w:trHeight w:val="413"/>
        </w:trPr>
        <w:tc>
          <w:tcPr>
            <w:tcW w:w="7668" w:type="dxa"/>
            <w:gridSpan w:val="2"/>
          </w:tcPr>
          <w:p w:rsidR="00E67938" w:rsidRPr="00AC059A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</w:tc>
        <w:tc>
          <w:tcPr>
            <w:tcW w:w="3438" w:type="dxa"/>
            <w:gridSpan w:val="2"/>
          </w:tcPr>
          <w:p w:rsidR="00E67938" w:rsidRDefault="00E6793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E67938" w:rsidRPr="003448F7" w:rsidRDefault="00A01662" w:rsidP="00A43AC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8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48F7">
              <w:rPr>
                <w:rFonts w:ascii="Arial" w:hAnsi="Arial" w:cs="Arial"/>
                <w:sz w:val="22"/>
                <w:szCs w:val="22"/>
              </w:rPr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="00E67938" w:rsidRPr="003448F7">
              <w:rPr>
                <w:rFonts w:ascii="Arial" w:hAnsi="Arial" w:cs="Arial"/>
                <w:sz w:val="22"/>
                <w:szCs w:val="22"/>
              </w:rPr>
              <w:t> </w:t>
            </w:r>
            <w:r w:rsidRPr="003448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67938" w:rsidRPr="00A43AC9" w:rsidRDefault="00A43AC9" w:rsidP="008772E6">
      <w:pPr>
        <w:pStyle w:val="BodyTextIndent"/>
        <w:tabs>
          <w:tab w:val="center" w:pos="5400"/>
        </w:tabs>
        <w:spacing w:before="40"/>
        <w:ind w:left="-86"/>
        <w:rPr>
          <w:sz w:val="16"/>
          <w:szCs w:val="16"/>
        </w:rPr>
      </w:pPr>
      <w:r>
        <w:rPr>
          <w:i/>
          <w:sz w:val="16"/>
          <w:szCs w:val="16"/>
        </w:rPr>
        <w:t xml:space="preserve">Revised </w:t>
      </w:r>
      <w:r w:rsidR="008772E6" w:rsidRPr="00A43AC9">
        <w:rPr>
          <w:sz w:val="16"/>
          <w:szCs w:val="16"/>
        </w:rPr>
        <w:t>0</w:t>
      </w:r>
      <w:r w:rsidR="009A37C6">
        <w:rPr>
          <w:sz w:val="16"/>
          <w:szCs w:val="16"/>
        </w:rPr>
        <w:t>6</w:t>
      </w:r>
      <w:r w:rsidR="008772E6" w:rsidRPr="00A43AC9">
        <w:rPr>
          <w:sz w:val="16"/>
          <w:szCs w:val="16"/>
        </w:rPr>
        <w:t>/1</w:t>
      </w:r>
      <w:r w:rsidR="009A37C6">
        <w:rPr>
          <w:sz w:val="16"/>
          <w:szCs w:val="16"/>
        </w:rPr>
        <w:t>6</w:t>
      </w:r>
      <w:r w:rsidR="00E67938" w:rsidRPr="00A43AC9">
        <w:rPr>
          <w:sz w:val="16"/>
          <w:szCs w:val="16"/>
        </w:rPr>
        <w:tab/>
      </w:r>
      <w:r w:rsidRPr="00A43AC9">
        <w:rPr>
          <w:sz w:val="16"/>
          <w:szCs w:val="16"/>
        </w:rPr>
        <w:t>ORIGINAL</w:t>
      </w:r>
      <w:r w:rsidR="005370D2" w:rsidRPr="00A43AC9">
        <w:rPr>
          <w:sz w:val="16"/>
          <w:szCs w:val="16"/>
        </w:rPr>
        <w:t xml:space="preserve">:  </w:t>
      </w:r>
      <w:r w:rsidR="00E67938" w:rsidRPr="00A43AC9">
        <w:rPr>
          <w:sz w:val="16"/>
          <w:szCs w:val="16"/>
        </w:rPr>
        <w:t>FILE</w:t>
      </w:r>
      <w:r w:rsidR="003448F7" w:rsidRPr="00A43AC9">
        <w:rPr>
          <w:sz w:val="16"/>
          <w:szCs w:val="16"/>
        </w:rPr>
        <w:t>/Construction Correspondence</w:t>
      </w:r>
    </w:p>
    <w:p w:rsidR="00E67938" w:rsidRPr="00A43AC9" w:rsidRDefault="005370D2" w:rsidP="008772E6">
      <w:pPr>
        <w:pStyle w:val="BodyTextIndent"/>
        <w:tabs>
          <w:tab w:val="center" w:pos="5400"/>
        </w:tabs>
        <w:ind w:left="-86"/>
        <w:rPr>
          <w:sz w:val="16"/>
          <w:szCs w:val="16"/>
        </w:rPr>
      </w:pPr>
      <w:r w:rsidRPr="00A43AC9">
        <w:rPr>
          <w:sz w:val="16"/>
          <w:szCs w:val="16"/>
        </w:rPr>
        <w:tab/>
      </w:r>
      <w:r w:rsidR="003448F7" w:rsidRPr="00A43AC9">
        <w:rPr>
          <w:sz w:val="16"/>
          <w:szCs w:val="16"/>
        </w:rPr>
        <w:t>C</w:t>
      </w:r>
      <w:r w:rsidRPr="00A43AC9">
        <w:rPr>
          <w:sz w:val="16"/>
          <w:szCs w:val="16"/>
        </w:rPr>
        <w:t>OPIES</w:t>
      </w:r>
      <w:r w:rsidR="00A43AC9">
        <w:rPr>
          <w:sz w:val="16"/>
          <w:szCs w:val="16"/>
        </w:rPr>
        <w:t xml:space="preserve">:  </w:t>
      </w:r>
      <w:r w:rsidR="00E67938" w:rsidRPr="00A43AC9">
        <w:rPr>
          <w:sz w:val="16"/>
          <w:szCs w:val="16"/>
        </w:rPr>
        <w:t>D</w:t>
      </w:r>
      <w:r w:rsidR="003448F7" w:rsidRPr="00A43AC9">
        <w:rPr>
          <w:sz w:val="16"/>
          <w:szCs w:val="16"/>
        </w:rPr>
        <w:t>esigner</w:t>
      </w:r>
      <w:r w:rsidR="00E67938" w:rsidRPr="00A43AC9">
        <w:rPr>
          <w:sz w:val="16"/>
          <w:szCs w:val="16"/>
        </w:rPr>
        <w:t>, C</w:t>
      </w:r>
      <w:r w:rsidR="003448F7" w:rsidRPr="00A43AC9">
        <w:rPr>
          <w:sz w:val="16"/>
          <w:szCs w:val="16"/>
        </w:rPr>
        <w:t>ontractor</w:t>
      </w:r>
      <w:r w:rsidR="00E67938" w:rsidRPr="00A43AC9">
        <w:rPr>
          <w:sz w:val="16"/>
          <w:szCs w:val="16"/>
        </w:rPr>
        <w:t xml:space="preserve">, </w:t>
      </w:r>
      <w:r w:rsidR="003448F7" w:rsidRPr="00A43AC9">
        <w:rPr>
          <w:sz w:val="16"/>
          <w:szCs w:val="16"/>
        </w:rPr>
        <w:t>Section Leader,</w:t>
      </w:r>
      <w:r w:rsidR="00E67938" w:rsidRPr="00A43AC9">
        <w:rPr>
          <w:sz w:val="16"/>
          <w:szCs w:val="16"/>
        </w:rPr>
        <w:t xml:space="preserve"> </w:t>
      </w:r>
      <w:r w:rsidR="003448F7" w:rsidRPr="00A43AC9">
        <w:rPr>
          <w:sz w:val="16"/>
          <w:szCs w:val="16"/>
        </w:rPr>
        <w:t>Project Manager</w:t>
      </w:r>
      <w:r w:rsidR="00E67938" w:rsidRPr="00A43AC9">
        <w:rPr>
          <w:sz w:val="16"/>
          <w:szCs w:val="16"/>
        </w:rPr>
        <w:t xml:space="preserve">, </w:t>
      </w:r>
      <w:r w:rsidR="003448F7" w:rsidRPr="00A43AC9">
        <w:rPr>
          <w:sz w:val="16"/>
          <w:szCs w:val="16"/>
        </w:rPr>
        <w:t>Construction Representative</w:t>
      </w:r>
    </w:p>
    <w:sectPr w:rsidR="00E67938" w:rsidRPr="00A43AC9" w:rsidSect="00851E6B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EE"/>
    <w:rsid w:val="002155BE"/>
    <w:rsid w:val="003448F7"/>
    <w:rsid w:val="0049236C"/>
    <w:rsid w:val="005370D2"/>
    <w:rsid w:val="006A3DEE"/>
    <w:rsid w:val="00851E6B"/>
    <w:rsid w:val="008772E6"/>
    <w:rsid w:val="008B5112"/>
    <w:rsid w:val="009A37C6"/>
    <w:rsid w:val="00A01662"/>
    <w:rsid w:val="00A43AC9"/>
    <w:rsid w:val="00AC059A"/>
    <w:rsid w:val="00B41BEB"/>
    <w:rsid w:val="00E67938"/>
    <w:rsid w:val="00E754A0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385C0-6C4D-47A6-BAE3-FB1C7C6E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12"/>
  </w:style>
  <w:style w:type="paragraph" w:styleId="Heading1">
    <w:name w:val="heading 1"/>
    <w:basedOn w:val="Normal"/>
    <w:next w:val="Normal"/>
    <w:qFormat/>
    <w:rsid w:val="008B5112"/>
    <w:pPr>
      <w:keepNext/>
      <w:outlineLvl w:val="0"/>
    </w:pPr>
    <w:rPr>
      <w:rFonts w:ascii="Arial" w:hAnsi="Arial" w:cs="Arial"/>
      <w:b/>
      <w:bCs/>
      <w:color w:val="FFFFFF"/>
    </w:rPr>
  </w:style>
  <w:style w:type="paragraph" w:styleId="Heading2">
    <w:name w:val="heading 2"/>
    <w:basedOn w:val="Normal"/>
    <w:next w:val="Normal"/>
    <w:qFormat/>
    <w:rsid w:val="008B5112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8B5112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8B5112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8B5112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8B5112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8B5112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8B5112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8B5112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8B5112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8B5112"/>
    <w:pPr>
      <w:suppressAutoHyphens/>
      <w:spacing w:before="240"/>
      <w:jc w:val="both"/>
    </w:pPr>
    <w:rPr>
      <w:sz w:val="22"/>
    </w:rPr>
  </w:style>
  <w:style w:type="paragraph" w:styleId="BodyTextIndent">
    <w:name w:val="Body Text Indent"/>
    <w:basedOn w:val="Normal"/>
    <w:rsid w:val="008B5112"/>
    <w:pPr>
      <w:ind w:left="-90"/>
    </w:pPr>
    <w:rPr>
      <w:rFonts w:ascii="Arial" w:hAnsi="Arial" w:cs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Architect_Engineering%20Forms\Notice%20of%20Non-Compli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Non-Compliance.dot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2003-09-02T19:59:00Z</cp:lastPrinted>
  <dcterms:created xsi:type="dcterms:W3CDTF">2021-07-12T17:36:00Z</dcterms:created>
  <dcterms:modified xsi:type="dcterms:W3CDTF">2021-07-12T17:36:00Z</dcterms:modified>
</cp:coreProperties>
</file>